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32A64103" w:rsidR="00E86DC8" w:rsidRDefault="00E7602F" w:rsidP="00617F2B">
      <w:pPr>
        <w:pStyle w:val="berschrift1"/>
      </w:pPr>
      <w:r w:rsidRPr="00E7602F">
        <w:t>Wortredakteure</w:t>
      </w:r>
    </w:p>
    <w:p w14:paraId="5EAC7F4D" w14:textId="3D587595" w:rsidR="00491A74" w:rsidRDefault="001F586D" w:rsidP="001F586D">
      <w:pPr>
        <w:ind w:left="-737"/>
      </w:pPr>
      <w:r>
        <w:rPr>
          <w:noProof/>
        </w:rPr>
        <mc:AlternateContent>
          <mc:Choice Requires="wpg">
            <w:drawing>
              <wp:inline distT="0" distB="0" distL="0" distR="0" wp14:anchorId="3BC97D8C" wp14:editId="5AEC21BB">
                <wp:extent cx="6677298" cy="3423960"/>
                <wp:effectExtent l="0" t="0" r="47625" b="43180"/>
                <wp:docPr id="1" name="Gruppieren 1"/>
                <wp:cNvGraphicFramePr/>
                <a:graphic xmlns:a="http://schemas.openxmlformats.org/drawingml/2006/main">
                  <a:graphicData uri="http://schemas.microsoft.com/office/word/2010/wordprocessingGroup">
                    <wpg:wgp>
                      <wpg:cNvGrpSpPr/>
                      <wpg:grpSpPr>
                        <a:xfrm>
                          <a:off x="0" y="0"/>
                          <a:ext cx="6677298" cy="3423960"/>
                          <a:chOff x="0" y="51510"/>
                          <a:chExt cx="6878346" cy="3512658"/>
                        </a:xfrm>
                      </wpg:grpSpPr>
                      <wps:wsp>
                        <wps:cNvPr id="2" name="Textfeld 1"/>
                        <wps:cNvSpPr txBox="1"/>
                        <wps:spPr>
                          <a:xfrm>
                            <a:off x="206123" y="330418"/>
                            <a:ext cx="6672223" cy="3233750"/>
                          </a:xfrm>
                          <a:prstGeom prst="rect">
                            <a:avLst/>
                          </a:prstGeom>
                          <a:solidFill>
                            <a:schemeClr val="bg1"/>
                          </a:solidFill>
                          <a:ln w="57150" cap="rnd">
                            <a:solidFill>
                              <a:srgbClr val="366394"/>
                            </a:solidFill>
                            <a:round/>
                          </a:ln>
                        </wps:spPr>
                        <wps:txbx>
                          <w:txbxContent>
                            <w:p w14:paraId="2BFFD737" w14:textId="77777777" w:rsidR="006D6C79" w:rsidRDefault="006D6C79" w:rsidP="006D6C79">
                              <w:r>
                                <w:t xml:space="preserve">Als Wortredakteure erstellen ihr die Texte für die Wortbeiträge bzw. Meldungen. Die Meldungen werden in der Sendung verlesen. Jedes Zweierteam ist für eine Meldung zu einem Thema verantwortlich. </w:t>
                              </w:r>
                            </w:p>
                            <w:p w14:paraId="10F012D4" w14:textId="77777777" w:rsidR="006D6C79" w:rsidRDefault="006D6C79" w:rsidP="006D6C79"/>
                            <w:p w14:paraId="650F0B2E" w14:textId="77777777" w:rsidR="006D6C79" w:rsidRDefault="006D6C79" w:rsidP="006D6C79">
                              <w:r>
                                <w:t>Die wichtigste Information steht am Anfang einer Meldung. Danach folgen die untergeordneten Informationen. Die sogenannten W-Fragen sind dabei strukturgebend:</w:t>
                              </w:r>
                            </w:p>
                            <w:p w14:paraId="0D2CDE72" w14:textId="77777777" w:rsidR="006D6C79" w:rsidRPr="00082147" w:rsidRDefault="006D6C79" w:rsidP="006D6C79"/>
                            <w:p w14:paraId="0D5E8320" w14:textId="77777777" w:rsidR="006D6C79" w:rsidRPr="00082147" w:rsidRDefault="006D6C79" w:rsidP="006D6C79">
                              <w:pPr>
                                <w:numPr>
                                  <w:ilvl w:val="0"/>
                                  <w:numId w:val="22"/>
                                </w:numPr>
                                <w:spacing w:line="240" w:lineRule="auto"/>
                              </w:pPr>
                              <w:r w:rsidRPr="00082147">
                                <w:t>Was ist passiert?</w:t>
                              </w:r>
                            </w:p>
                            <w:p w14:paraId="7DD90F94" w14:textId="77777777" w:rsidR="006D6C79" w:rsidRPr="00082147" w:rsidRDefault="006D6C79" w:rsidP="006D6C79">
                              <w:pPr>
                                <w:numPr>
                                  <w:ilvl w:val="0"/>
                                  <w:numId w:val="22"/>
                                </w:numPr>
                                <w:spacing w:line="240" w:lineRule="auto"/>
                              </w:pPr>
                              <w:r w:rsidRPr="00082147">
                                <w:t>Wann ist es passiert?</w:t>
                              </w:r>
                            </w:p>
                            <w:p w14:paraId="0B37A05F" w14:textId="77777777" w:rsidR="006D6C79" w:rsidRPr="00082147" w:rsidRDefault="006D6C79" w:rsidP="006D6C79">
                              <w:pPr>
                                <w:numPr>
                                  <w:ilvl w:val="0"/>
                                  <w:numId w:val="22"/>
                                </w:numPr>
                                <w:spacing w:line="240" w:lineRule="auto"/>
                              </w:pPr>
                              <w:r w:rsidRPr="00082147">
                                <w:t>Wer ist beteiligt?</w:t>
                              </w:r>
                            </w:p>
                            <w:p w14:paraId="70101CDF" w14:textId="77777777" w:rsidR="006D6C79" w:rsidRPr="00082147" w:rsidRDefault="006D6C79" w:rsidP="006D6C79">
                              <w:pPr>
                                <w:numPr>
                                  <w:ilvl w:val="0"/>
                                  <w:numId w:val="22"/>
                                </w:numPr>
                                <w:spacing w:line="240" w:lineRule="auto"/>
                              </w:pPr>
                              <w:r w:rsidRPr="00082147">
                                <w:t>Wo ist es passiert?</w:t>
                              </w:r>
                            </w:p>
                            <w:p w14:paraId="35309857" w14:textId="77777777" w:rsidR="006D6C79" w:rsidRPr="00082147" w:rsidRDefault="006D6C79" w:rsidP="006D6C79">
                              <w:pPr>
                                <w:numPr>
                                  <w:ilvl w:val="0"/>
                                  <w:numId w:val="22"/>
                                </w:numPr>
                                <w:spacing w:line="240" w:lineRule="auto"/>
                              </w:pPr>
                              <w:r w:rsidRPr="00082147">
                                <w:t>Wie ist es abgelaufen?</w:t>
                              </w:r>
                            </w:p>
                            <w:p w14:paraId="245108DD" w14:textId="77777777" w:rsidR="006D6C79" w:rsidRPr="00082147" w:rsidRDefault="006D6C79" w:rsidP="006D6C79">
                              <w:pPr>
                                <w:numPr>
                                  <w:ilvl w:val="0"/>
                                  <w:numId w:val="22"/>
                                </w:numPr>
                                <w:spacing w:line="240" w:lineRule="auto"/>
                              </w:pPr>
                              <w:r w:rsidRPr="00082147">
                                <w:t>Warum geschah es?</w:t>
                              </w:r>
                            </w:p>
                            <w:p w14:paraId="2D649C2E" w14:textId="1FE016D5" w:rsidR="001F586D" w:rsidRPr="006D6C79" w:rsidRDefault="006D6C79" w:rsidP="00CF3099">
                              <w:pPr>
                                <w:numPr>
                                  <w:ilvl w:val="0"/>
                                  <w:numId w:val="22"/>
                                </w:numPr>
                                <w:spacing w:line="240" w:lineRule="auto"/>
                              </w:pPr>
                              <w:r w:rsidRPr="00082147">
                                <w:t>Woher stammt die Information?</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C97D8C" id="Gruppieren 1" o:spid="_x0000_s1026" style="width:525.75pt;height:269.6pt;mso-position-horizontal-relative:char;mso-position-vertical-relative:line" coordorigin=",515" coordsize="68783,3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">
                <v:shapetype id="_x0000_t202" coordsize="21600,21600" o:spt="202" path="m,l,21600r21600,l21600,xe">
                  <v:stroke joinstyle="miter"/>
                  <v:path gradientshapeok="t" o:connecttype="rect"/>
                </v:shapetype>
                <v:shape id="Textfeld 1" o:spid="_x0000_s1027" type="#_x0000_t202" style="position:absolute;left:2061;top:3304;width:66722;height:3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14:paraId="2BFFD737" w14:textId="77777777" w:rsidR="006D6C79" w:rsidRDefault="006D6C79" w:rsidP="006D6C79">
                        <w:r>
                          <w:t xml:space="preserve">Als Wortredakteure erstellen ihr die Texte für die Wortbeiträge bzw. Meldungen. Die Meldungen werden in der Sendung verlesen. Jedes Zweierteam ist für eine Meldung zu einem Thema verantwortlich. </w:t>
                        </w:r>
                      </w:p>
                      <w:p w14:paraId="10F012D4" w14:textId="77777777" w:rsidR="006D6C79" w:rsidRDefault="006D6C79" w:rsidP="006D6C79"/>
                      <w:p w14:paraId="650F0B2E" w14:textId="77777777" w:rsidR="006D6C79" w:rsidRDefault="006D6C79" w:rsidP="006D6C79">
                        <w:r>
                          <w:t>Die wichtigste Information steht am Anfang einer Meldung. Danach folgen die untergeordneten Informationen. Die sogenannten W-Fragen sind dabei strukturgebend:</w:t>
                        </w:r>
                      </w:p>
                      <w:p w14:paraId="0D2CDE72" w14:textId="77777777" w:rsidR="006D6C79" w:rsidRPr="00082147" w:rsidRDefault="006D6C79" w:rsidP="006D6C79"/>
                      <w:p w14:paraId="0D5E8320" w14:textId="77777777" w:rsidR="006D6C79" w:rsidRPr="00082147" w:rsidRDefault="006D6C79" w:rsidP="006D6C79">
                        <w:pPr>
                          <w:numPr>
                            <w:ilvl w:val="0"/>
                            <w:numId w:val="22"/>
                          </w:numPr>
                          <w:spacing w:line="240" w:lineRule="auto"/>
                        </w:pPr>
                        <w:r w:rsidRPr="00082147">
                          <w:t>Was ist passiert?</w:t>
                        </w:r>
                      </w:p>
                      <w:p w14:paraId="7DD90F94" w14:textId="77777777" w:rsidR="006D6C79" w:rsidRPr="00082147" w:rsidRDefault="006D6C79" w:rsidP="006D6C79">
                        <w:pPr>
                          <w:numPr>
                            <w:ilvl w:val="0"/>
                            <w:numId w:val="22"/>
                          </w:numPr>
                          <w:spacing w:line="240" w:lineRule="auto"/>
                        </w:pPr>
                        <w:r w:rsidRPr="00082147">
                          <w:t>Wann ist es passiert?</w:t>
                        </w:r>
                      </w:p>
                      <w:p w14:paraId="0B37A05F" w14:textId="77777777" w:rsidR="006D6C79" w:rsidRPr="00082147" w:rsidRDefault="006D6C79" w:rsidP="006D6C79">
                        <w:pPr>
                          <w:numPr>
                            <w:ilvl w:val="0"/>
                            <w:numId w:val="22"/>
                          </w:numPr>
                          <w:spacing w:line="240" w:lineRule="auto"/>
                        </w:pPr>
                        <w:r w:rsidRPr="00082147">
                          <w:t>Wer ist beteiligt?</w:t>
                        </w:r>
                      </w:p>
                      <w:p w14:paraId="70101CDF" w14:textId="77777777" w:rsidR="006D6C79" w:rsidRPr="00082147" w:rsidRDefault="006D6C79" w:rsidP="006D6C79">
                        <w:pPr>
                          <w:numPr>
                            <w:ilvl w:val="0"/>
                            <w:numId w:val="22"/>
                          </w:numPr>
                          <w:spacing w:line="240" w:lineRule="auto"/>
                        </w:pPr>
                        <w:r w:rsidRPr="00082147">
                          <w:t>Wo ist es passiert?</w:t>
                        </w:r>
                      </w:p>
                      <w:p w14:paraId="35309857" w14:textId="77777777" w:rsidR="006D6C79" w:rsidRPr="00082147" w:rsidRDefault="006D6C79" w:rsidP="006D6C79">
                        <w:pPr>
                          <w:numPr>
                            <w:ilvl w:val="0"/>
                            <w:numId w:val="22"/>
                          </w:numPr>
                          <w:spacing w:line="240" w:lineRule="auto"/>
                        </w:pPr>
                        <w:r w:rsidRPr="00082147">
                          <w:t>Wie ist es abgelaufen?</w:t>
                        </w:r>
                      </w:p>
                      <w:p w14:paraId="245108DD" w14:textId="77777777" w:rsidR="006D6C79" w:rsidRPr="00082147" w:rsidRDefault="006D6C79" w:rsidP="006D6C79">
                        <w:pPr>
                          <w:numPr>
                            <w:ilvl w:val="0"/>
                            <w:numId w:val="22"/>
                          </w:numPr>
                          <w:spacing w:line="240" w:lineRule="auto"/>
                        </w:pPr>
                        <w:r w:rsidRPr="00082147">
                          <w:t>Warum geschah es?</w:t>
                        </w:r>
                      </w:p>
                      <w:p w14:paraId="2D649C2E" w14:textId="1FE016D5" w:rsidR="001F586D" w:rsidRPr="006D6C79" w:rsidRDefault="006D6C79" w:rsidP="00CF3099">
                        <w:pPr>
                          <w:numPr>
                            <w:ilvl w:val="0"/>
                            <w:numId w:val="22"/>
                          </w:numPr>
                          <w:spacing w:line="240" w:lineRule="auto"/>
                        </w:pPr>
                        <w:r w:rsidRPr="00082147">
                          <w:t>Woher stammt die Information?</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05A3AB86" w14:textId="77777777" w:rsidR="00CF3099" w:rsidRDefault="00CF3099" w:rsidP="001F586D">
      <w:pPr>
        <w:ind w:left="-737"/>
      </w:pPr>
    </w:p>
    <w:p w14:paraId="01852FE5" w14:textId="72F7F7B6" w:rsidR="00491A74" w:rsidRDefault="00C91D74" w:rsidP="00765CD9">
      <w:pPr>
        <w:pStyle w:val="berschrift2"/>
        <w:tabs>
          <w:tab w:val="left" w:pos="5610"/>
        </w:tabs>
      </w:pPr>
      <w:r>
        <w:rPr>
          <w:b w:val="0"/>
          <w:noProof/>
        </w:rPr>
        <mc:AlternateContent>
          <mc:Choice Requires="wpg">
            <w:drawing>
              <wp:anchor distT="0" distB="0" distL="114300" distR="114300" simplePos="0" relativeHeight="251660288" behindDoc="1" locked="0" layoutInCell="1" allowOverlap="1" wp14:anchorId="6344BA22" wp14:editId="40CD0A58">
                <wp:simplePos x="0" y="0"/>
                <wp:positionH relativeFrom="column">
                  <wp:posOffset>-851535</wp:posOffset>
                </wp:positionH>
                <wp:positionV relativeFrom="paragraph">
                  <wp:posOffset>305435</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0" name="Gruppieren 10"/>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1" name="Grafik 11"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2" name="Grafik 12" descr="Kundenbewertung"/>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pic:blipFill>
                        <pic:spPr>
                          <a:xfrm>
                            <a:off x="257707" y="363279"/>
                            <a:ext cx="252000" cy="252000"/>
                          </a:xfrm>
                          <a:prstGeom prst="rect">
                            <a:avLst/>
                          </a:prstGeom>
                        </pic:spPr>
                      </pic:pic>
                    </wpg:wgp>
                  </a:graphicData>
                </a:graphic>
              </wp:anchor>
            </w:drawing>
          </mc:Choice>
          <mc:Fallback>
            <w:pict>
              <v:group w14:anchorId="525BAA2F" id="Gruppieren 10" o:spid="_x0000_s1026" style="position:absolute;margin-left:-67.05pt;margin-top:24.05pt;width:56.65pt;height:56.65pt;z-index:-25165619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">
                  <v:imagedata r:id="rId11" o:title="Post-it-Notizen"/>
                </v:shape>
                <v:shape id="Grafik 12"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">
                  <v:imagedata r:id="rId12" o:title="Kundenbewertung"/>
                </v:shape>
                <w10:wrap type="tight"/>
              </v:group>
            </w:pict>
          </mc:Fallback>
        </mc:AlternateContent>
      </w:r>
      <w:r w:rsidR="00B73288">
        <w:t>Aufgaben</w:t>
      </w:r>
    </w:p>
    <w:p w14:paraId="47633B3F" w14:textId="77777777" w:rsidR="00A24B2A" w:rsidRDefault="00A24B2A" w:rsidP="00A24B2A">
      <w:r>
        <w:t>Beachtet beim Schreiben der Texte das folgende Merkblatt:</w:t>
      </w:r>
    </w:p>
    <w:p w14:paraId="44E4C32B" w14:textId="77777777" w:rsidR="00A24B2A" w:rsidRDefault="00A24B2A" w:rsidP="00A24B2A"/>
    <w:p w14:paraId="172015F3" w14:textId="77777777" w:rsidR="00A24B2A" w:rsidRPr="00781287" w:rsidRDefault="00A24B2A" w:rsidP="00A24B2A">
      <w:pPr>
        <w:pStyle w:val="berschrift3"/>
      </w:pPr>
      <w:r w:rsidRPr="00781287">
        <w:t>Merkblatt: Meldungen schreiben</w:t>
      </w:r>
    </w:p>
    <w:p w14:paraId="44F6D023" w14:textId="77777777" w:rsidR="00A24B2A" w:rsidRPr="00781287" w:rsidRDefault="00A24B2A" w:rsidP="00A24B2A"/>
    <w:p w14:paraId="4B9BA5C8" w14:textId="77777777" w:rsidR="00A24B2A" w:rsidRDefault="00A24B2A" w:rsidP="00A24B2A">
      <w:r w:rsidRPr="00781287">
        <w:t>Beim Schreiben einer Meldung für</w:t>
      </w:r>
      <w:r>
        <w:t xml:space="preserve"> Nachrichtensendungen</w:t>
      </w:r>
      <w:r w:rsidRPr="00781287">
        <w:t xml:space="preserve"> sind in erster Linie zwei Ziele zu verfolgen:</w:t>
      </w:r>
    </w:p>
    <w:p w14:paraId="2D33C60B" w14:textId="77777777" w:rsidR="00A24B2A" w:rsidRPr="00781287" w:rsidRDefault="00A24B2A" w:rsidP="00A24B2A">
      <w:pPr>
        <w:pStyle w:val="AufzhlungNummerierung"/>
        <w:numPr>
          <w:ilvl w:val="0"/>
          <w:numId w:val="0"/>
        </w:numPr>
        <w:ind w:left="567"/>
      </w:pPr>
    </w:p>
    <w:p w14:paraId="36416C6A" w14:textId="77777777" w:rsidR="00A24B2A" w:rsidRPr="00781287" w:rsidRDefault="00A24B2A" w:rsidP="00A24B2A">
      <w:pPr>
        <w:pStyle w:val="AufzhlungNummerierung"/>
      </w:pPr>
      <w:r w:rsidRPr="00781287">
        <w:rPr>
          <w:b/>
        </w:rPr>
        <w:t>Der Text soll für den Nachrichtensprecher/Moderator „sprechbar“ sein</w:t>
      </w:r>
      <w:r w:rsidRPr="00781287">
        <w:t xml:space="preserve">. Mit anderen Worten, er sollte keine Zungenbrecher enthalten und aus kurzen Sätzen bestehen. </w:t>
      </w:r>
      <w:r w:rsidRPr="00781287">
        <w:rPr>
          <w:b/>
          <w:i/>
        </w:rPr>
        <w:t>Auf keinen Fall sollten Texte, die bei der Recherche gefunden werden, einfach abgeschrieben werden.</w:t>
      </w:r>
      <w:r w:rsidRPr="00781287">
        <w:rPr>
          <w:b/>
        </w:rPr>
        <w:t xml:space="preserve"> </w:t>
      </w:r>
      <w:r w:rsidRPr="00781287">
        <w:t>Dabei handelt es sich um Schriftsprache, es soll aber unbedingt gesprochene Sprache für die Meldung verwendet werden. Außerdem ist alles, was über ein kurzes Zitat hinaus geht</w:t>
      </w:r>
      <w:r>
        <w:t>,</w:t>
      </w:r>
      <w:r w:rsidRPr="00781287">
        <w:t xml:space="preserve"> eine Verletzung des Urheberrechts.</w:t>
      </w:r>
    </w:p>
    <w:p w14:paraId="06E8DEE0" w14:textId="77777777" w:rsidR="00A24B2A" w:rsidRPr="00781287" w:rsidRDefault="00A24B2A" w:rsidP="00A24B2A">
      <w:pPr>
        <w:pStyle w:val="AufzhlungNummerierung"/>
        <w:numPr>
          <w:ilvl w:val="0"/>
          <w:numId w:val="0"/>
        </w:numPr>
        <w:ind w:left="567"/>
      </w:pPr>
    </w:p>
    <w:p w14:paraId="2EBAEBFA" w14:textId="77777777" w:rsidR="00A24B2A" w:rsidRPr="00781287" w:rsidRDefault="00A24B2A" w:rsidP="00A24B2A">
      <w:pPr>
        <w:pStyle w:val="AufzhlungNummerierung"/>
      </w:pPr>
      <w:r w:rsidRPr="00781287">
        <w:rPr>
          <w:b/>
        </w:rPr>
        <w:t>Der Text soll für die Zuschauer verständlich sein.</w:t>
      </w:r>
      <w:r w:rsidRPr="00781287">
        <w:t xml:space="preserve"> Auch hier gilt: Kurze Sätze sind besser als lange! Außerdem sollten Fremdwörter und Fachbegriffe, wenn sie nicht zu vermeiden sind, erklärt werden. </w:t>
      </w:r>
    </w:p>
    <w:p w14:paraId="53FB9CED" w14:textId="77777777" w:rsidR="00A24B2A" w:rsidRPr="00781287" w:rsidRDefault="00A24B2A" w:rsidP="00A24B2A">
      <w:pPr>
        <w:pStyle w:val="AufzhlungNummerierung"/>
        <w:numPr>
          <w:ilvl w:val="0"/>
          <w:numId w:val="0"/>
        </w:numPr>
        <w:ind w:left="567"/>
      </w:pPr>
    </w:p>
    <w:p w14:paraId="76C01865" w14:textId="6362B0D1" w:rsidR="00A24B2A" w:rsidRDefault="00A24B2A" w:rsidP="00A24B2A">
      <w:pPr>
        <w:pStyle w:val="AufzhlungNummerierung"/>
      </w:pPr>
      <w:r w:rsidRPr="00781287">
        <w:lastRenderedPageBreak/>
        <w:t xml:space="preserve">Es ist außerdem einfacher, einen neuen Inhalt aufzunehmen, wenn er in einer nachvollziehbaren Struktur präsentiert wird. Deshalb sind Nachrichtenmeldungen immer gleich aufgebaut. </w:t>
      </w:r>
    </w:p>
    <w:p w14:paraId="5C263431" w14:textId="77777777" w:rsidR="00A24B2A" w:rsidRPr="00781287" w:rsidRDefault="00A24B2A" w:rsidP="00A24B2A">
      <w:pPr>
        <w:pStyle w:val="AufzhlungNummerierung"/>
        <w:numPr>
          <w:ilvl w:val="0"/>
          <w:numId w:val="0"/>
        </w:numPr>
        <w:ind w:left="567"/>
      </w:pPr>
    </w:p>
    <w:p w14:paraId="4274D4E6" w14:textId="77777777" w:rsidR="00A24B2A" w:rsidRPr="00781287" w:rsidRDefault="00A24B2A" w:rsidP="00A24B2A">
      <w:pPr>
        <w:pStyle w:val="AufzhlungZeichen"/>
        <w:ind w:left="993"/>
      </w:pPr>
      <w:r w:rsidRPr="00781287">
        <w:t>Eine Schlagzeile oder Überschrift im Telegrammstil</w:t>
      </w:r>
    </w:p>
    <w:p w14:paraId="17185F49" w14:textId="77777777" w:rsidR="00A24B2A" w:rsidRPr="00781287" w:rsidRDefault="00A24B2A" w:rsidP="00A24B2A">
      <w:pPr>
        <w:pStyle w:val="AufzhlungZeichen"/>
        <w:ind w:left="993"/>
      </w:pPr>
      <w:r w:rsidRPr="00781287">
        <w:t>Ein knapper Text, der die W-Fragen beantwortet.</w:t>
      </w:r>
    </w:p>
    <w:p w14:paraId="7E78CCF4" w14:textId="77777777" w:rsidR="00A24B2A" w:rsidRDefault="00A24B2A" w:rsidP="00A24B2A">
      <w:pPr>
        <w:pStyle w:val="AufzhlungNummerierung"/>
        <w:numPr>
          <w:ilvl w:val="0"/>
          <w:numId w:val="0"/>
        </w:numPr>
        <w:ind w:left="567"/>
      </w:pPr>
    </w:p>
    <w:p w14:paraId="1D0C444B" w14:textId="5BEF1801" w:rsidR="00A24B2A" w:rsidRDefault="00A24B2A" w:rsidP="00A24B2A">
      <w:pPr>
        <w:pStyle w:val="AufzhlungNummerierung"/>
        <w:numPr>
          <w:ilvl w:val="0"/>
          <w:numId w:val="0"/>
        </w:numPr>
        <w:ind w:left="567"/>
      </w:pPr>
      <w:r w:rsidRPr="00781287">
        <w:t>Dieser Aufbau stellt ein vertrautes Gerüst dar, innerhalb dessen sich der Zuschauer orientieren kann.</w:t>
      </w:r>
    </w:p>
    <w:p w14:paraId="7AA4C3BD" w14:textId="77777777" w:rsidR="00A24B2A" w:rsidRPr="00781287" w:rsidRDefault="00A24B2A" w:rsidP="00A24B2A">
      <w:pPr>
        <w:pStyle w:val="AufzhlungNummerierung"/>
        <w:numPr>
          <w:ilvl w:val="0"/>
          <w:numId w:val="0"/>
        </w:numPr>
        <w:ind w:left="567"/>
      </w:pPr>
    </w:p>
    <w:p w14:paraId="1DF62957" w14:textId="77777777" w:rsidR="00A24B2A" w:rsidRPr="00781287" w:rsidRDefault="00A24B2A" w:rsidP="00A24B2A">
      <w:pPr>
        <w:pStyle w:val="AufzhlungNummerierung"/>
      </w:pPr>
      <w:r w:rsidRPr="00781287">
        <w:t>Damit die Zuschauer nicht aussteigen, darf der Text, der vorgelesen wird</w:t>
      </w:r>
      <w:r>
        <w:t>,</w:t>
      </w:r>
      <w:r w:rsidRPr="00781287">
        <w:t xml:space="preserve"> nicht zu lange an einem Stück vorgetragen werden. Ist tatsächlich ein komplexer Inhalt wiederzugeben, der einen längeren Text erfordert, sollte dieser entweder durch einen Bildbeitrag oder einen Wechsel der Sprecher, ein Interview, einen Korrespondentenbeitrag oder ähnliches aufgelockert werden.</w:t>
      </w:r>
    </w:p>
    <w:p w14:paraId="079CB5DE" w14:textId="77777777" w:rsidR="00A24B2A" w:rsidRPr="00781287" w:rsidRDefault="00A24B2A" w:rsidP="00A24B2A">
      <w:pPr>
        <w:pStyle w:val="AufzhlungNummerierung"/>
        <w:numPr>
          <w:ilvl w:val="0"/>
          <w:numId w:val="0"/>
        </w:numPr>
        <w:ind w:left="567"/>
      </w:pPr>
    </w:p>
    <w:p w14:paraId="0F918D73" w14:textId="6C8BCB0C" w:rsidR="00A24B2A" w:rsidRDefault="00A24B2A" w:rsidP="00A24B2A">
      <w:pPr>
        <w:pStyle w:val="AufzhlungNummerierung"/>
      </w:pPr>
      <w:r w:rsidRPr="00781287">
        <w:t>Eine Meldung dient der Information der Zuschauer und sollte möglichst neutral formuliert sein, im Gegensatz zu einem Kommentar, in dem der Sprecher seine eigene Meinung zu einem Sachverhalt äußern kann.</w:t>
      </w:r>
    </w:p>
    <w:p w14:paraId="192084C1" w14:textId="49F97F93" w:rsidR="00A24B2A" w:rsidRDefault="00A24B2A" w:rsidP="00A24B2A">
      <w:pPr>
        <w:pStyle w:val="AufzhlungNummerierung"/>
        <w:numPr>
          <w:ilvl w:val="0"/>
          <w:numId w:val="0"/>
        </w:numPr>
      </w:pPr>
    </w:p>
    <w:p w14:paraId="02C18380" w14:textId="3AA1173C" w:rsidR="00A24B2A" w:rsidRPr="00781287" w:rsidRDefault="00A24B2A" w:rsidP="00A24B2A">
      <w:pPr>
        <w:rPr>
          <w:sz w:val="20"/>
          <w:szCs w:val="20"/>
        </w:rPr>
      </w:pPr>
      <w:r w:rsidRPr="00781287">
        <w:rPr>
          <w:sz w:val="20"/>
          <w:szCs w:val="20"/>
        </w:rPr>
        <w:t xml:space="preserve">Quelle Merkblatt: Medienprojektzentrum Offener Kanal (MOK) Rhein-Main </w:t>
      </w:r>
      <w:r>
        <w:rPr>
          <w:sz w:val="20"/>
          <w:szCs w:val="20"/>
        </w:rPr>
        <w:t>–</w:t>
      </w:r>
      <w:r w:rsidRPr="00781287">
        <w:rPr>
          <w:sz w:val="20"/>
          <w:szCs w:val="20"/>
        </w:rPr>
        <w:t xml:space="preserve"> Eine Einrichtung der </w:t>
      </w:r>
      <w:r>
        <w:rPr>
          <w:sz w:val="20"/>
          <w:szCs w:val="20"/>
        </w:rPr>
        <w:t>Medienanstalt</w:t>
      </w:r>
      <w:r w:rsidRPr="00781287">
        <w:rPr>
          <w:sz w:val="20"/>
          <w:szCs w:val="20"/>
        </w:rPr>
        <w:t xml:space="preserve"> Hessen</w:t>
      </w:r>
      <w:r>
        <w:rPr>
          <w:sz w:val="20"/>
          <w:szCs w:val="20"/>
        </w:rPr>
        <w:t>.</w:t>
      </w:r>
    </w:p>
    <w:p w14:paraId="54DE838A" w14:textId="77777777" w:rsidR="00A24B2A" w:rsidRPr="001D2168" w:rsidRDefault="00A24B2A" w:rsidP="00A24B2A"/>
    <w:p w14:paraId="4EA7B083" w14:textId="77777777" w:rsidR="00CF3099" w:rsidRDefault="00CF3099" w:rsidP="00765CD9">
      <w:pPr>
        <w:spacing w:line="240" w:lineRule="auto"/>
        <w:rPr>
          <w:rFonts w:asciiTheme="minorHAnsi" w:hAnsiTheme="minorHAnsi" w:cstheme="minorHAnsi"/>
        </w:rPr>
      </w:pPr>
      <w:bookmarkStart w:id="0" w:name="_GoBack"/>
      <w:bookmarkEnd w:id="0"/>
    </w:p>
    <w:sectPr w:rsidR="00CF3099" w:rsidSect="00765CD9">
      <w:headerReference w:type="default" r:id="rId13"/>
      <w:footerReference w:type="default" r:id="rId14"/>
      <w:pgSz w:w="12240" w:h="15840" w:code="1"/>
      <w:pgMar w:top="1418" w:right="1418" w:bottom="993"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0E97B" w14:textId="77777777" w:rsidR="00194593" w:rsidRDefault="00194593" w:rsidP="008101DB">
      <w:r>
        <w:separator/>
      </w:r>
    </w:p>
  </w:endnote>
  <w:endnote w:type="continuationSeparator" w:id="0">
    <w:p w14:paraId="08503113" w14:textId="77777777" w:rsidR="00194593" w:rsidRDefault="00194593"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337E4" w14:textId="77777777" w:rsidR="00194593" w:rsidRDefault="00194593" w:rsidP="008101DB">
      <w:r>
        <w:separator/>
      </w:r>
    </w:p>
  </w:footnote>
  <w:footnote w:type="continuationSeparator" w:id="0">
    <w:p w14:paraId="09049B94" w14:textId="77777777" w:rsidR="00194593" w:rsidRDefault="00194593"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3B960759" w:rsidR="007C1338" w:rsidRDefault="00CC597A">
    <w:pPr>
      <w:pStyle w:val="Kopfzeile"/>
    </w:pPr>
    <w:r w:rsidRPr="00CC597A">
      <w:t xml:space="preserve">Unterrichtsideen: </w:t>
    </w:r>
    <w:r w:rsidR="00761E51" w:rsidRPr="00761E51">
      <w:t>Planspiel Nachrichtensendung</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29990E94"/>
    <w:multiLevelType w:val="hybridMultilevel"/>
    <w:tmpl w:val="76F87A2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4F7C1EE2"/>
    <w:multiLevelType w:val="hybridMultilevel"/>
    <w:tmpl w:val="EEEC6C7A"/>
    <w:lvl w:ilvl="0" w:tplc="B68EE20C">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3C69F7"/>
    <w:multiLevelType w:val="hybridMultilevel"/>
    <w:tmpl w:val="24F67058"/>
    <w:lvl w:ilvl="0" w:tplc="486259EC">
      <w:start w:val="1"/>
      <w:numFmt w:val="bullet"/>
      <w:lvlText w:val="-"/>
      <w:lvlJc w:val="left"/>
      <w:pPr>
        <w:ind w:left="1080" w:hanging="36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F8860B3"/>
    <w:multiLevelType w:val="hybridMultilevel"/>
    <w:tmpl w:val="14EADD68"/>
    <w:lvl w:ilvl="0" w:tplc="B68EE20C">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6"/>
  </w:num>
  <w:num w:numId="4">
    <w:abstractNumId w:val="6"/>
  </w:num>
  <w:num w:numId="5">
    <w:abstractNumId w:val="6"/>
  </w:num>
  <w:num w:numId="6">
    <w:abstractNumId w:val="6"/>
  </w:num>
  <w:num w:numId="7">
    <w:abstractNumId w:val="5"/>
  </w:num>
  <w:num w:numId="8">
    <w:abstractNumId w:val="5"/>
  </w:num>
  <w:num w:numId="9">
    <w:abstractNumId w:val="6"/>
  </w:num>
  <w:num w:numId="10">
    <w:abstractNumId w:val="5"/>
  </w:num>
  <w:num w:numId="11">
    <w:abstractNumId w:val="6"/>
  </w:num>
  <w:num w:numId="12">
    <w:abstractNumId w:val="6"/>
  </w:num>
  <w:num w:numId="13">
    <w:abstractNumId w:val="5"/>
  </w:num>
  <w:num w:numId="14">
    <w:abstractNumId w:val="5"/>
  </w:num>
  <w:num w:numId="15">
    <w:abstractNumId w:val="5"/>
  </w:num>
  <w:num w:numId="16">
    <w:abstractNumId w:val="5"/>
  </w:num>
  <w:num w:numId="17">
    <w:abstractNumId w:val="5"/>
  </w:num>
  <w:num w:numId="18">
    <w:abstractNumId w:val="0"/>
  </w:num>
  <w:num w:numId="19">
    <w:abstractNumId w:val="1"/>
  </w:num>
  <w:num w:numId="20">
    <w:abstractNumId w:val="7"/>
  </w:num>
  <w:num w:numId="21">
    <w:abstractNumId w:val="9"/>
  </w:num>
  <w:num w:numId="22">
    <w:abstractNumId w:val="4"/>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01B8B"/>
    <w:rsid w:val="00056ACA"/>
    <w:rsid w:val="00080C31"/>
    <w:rsid w:val="00096D8B"/>
    <w:rsid w:val="000C06C7"/>
    <w:rsid w:val="000E24DD"/>
    <w:rsid w:val="000F185D"/>
    <w:rsid w:val="0013264D"/>
    <w:rsid w:val="00137286"/>
    <w:rsid w:val="00140405"/>
    <w:rsid w:val="00167AE9"/>
    <w:rsid w:val="00181EEC"/>
    <w:rsid w:val="00190C44"/>
    <w:rsid w:val="00194593"/>
    <w:rsid w:val="001A2D4A"/>
    <w:rsid w:val="001A6E4F"/>
    <w:rsid w:val="001A7124"/>
    <w:rsid w:val="001C23D4"/>
    <w:rsid w:val="001D2B4D"/>
    <w:rsid w:val="001F3EFE"/>
    <w:rsid w:val="001F586D"/>
    <w:rsid w:val="0021261F"/>
    <w:rsid w:val="002211A1"/>
    <w:rsid w:val="00245E95"/>
    <w:rsid w:val="00294C2B"/>
    <w:rsid w:val="002A1D57"/>
    <w:rsid w:val="002E0B8C"/>
    <w:rsid w:val="00340DD7"/>
    <w:rsid w:val="00347BF6"/>
    <w:rsid w:val="00361FAD"/>
    <w:rsid w:val="003C594B"/>
    <w:rsid w:val="003F16D3"/>
    <w:rsid w:val="004261C0"/>
    <w:rsid w:val="004279EE"/>
    <w:rsid w:val="00491A74"/>
    <w:rsid w:val="004F1ADC"/>
    <w:rsid w:val="004F3BB0"/>
    <w:rsid w:val="00506C55"/>
    <w:rsid w:val="0053505C"/>
    <w:rsid w:val="00543FA2"/>
    <w:rsid w:val="005539F3"/>
    <w:rsid w:val="005D53AF"/>
    <w:rsid w:val="005E55A6"/>
    <w:rsid w:val="005F03BE"/>
    <w:rsid w:val="00617F2B"/>
    <w:rsid w:val="00624106"/>
    <w:rsid w:val="00631ECC"/>
    <w:rsid w:val="006437E9"/>
    <w:rsid w:val="00665466"/>
    <w:rsid w:val="00675C78"/>
    <w:rsid w:val="006A4A91"/>
    <w:rsid w:val="006A7495"/>
    <w:rsid w:val="006D6C79"/>
    <w:rsid w:val="0075275D"/>
    <w:rsid w:val="00761E51"/>
    <w:rsid w:val="00762614"/>
    <w:rsid w:val="00765CD9"/>
    <w:rsid w:val="007C1338"/>
    <w:rsid w:val="008101DB"/>
    <w:rsid w:val="0082282B"/>
    <w:rsid w:val="008276B7"/>
    <w:rsid w:val="008473FD"/>
    <w:rsid w:val="008B2933"/>
    <w:rsid w:val="008F6AAE"/>
    <w:rsid w:val="008F732F"/>
    <w:rsid w:val="0093129F"/>
    <w:rsid w:val="0095633A"/>
    <w:rsid w:val="00966737"/>
    <w:rsid w:val="009F2771"/>
    <w:rsid w:val="009F536A"/>
    <w:rsid w:val="00A0074D"/>
    <w:rsid w:val="00A06096"/>
    <w:rsid w:val="00A1588D"/>
    <w:rsid w:val="00A24B2A"/>
    <w:rsid w:val="00A2797A"/>
    <w:rsid w:val="00A3028E"/>
    <w:rsid w:val="00A3798B"/>
    <w:rsid w:val="00A4557D"/>
    <w:rsid w:val="00A566DA"/>
    <w:rsid w:val="00A8393C"/>
    <w:rsid w:val="00A91B6B"/>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91251"/>
    <w:rsid w:val="00C91D74"/>
    <w:rsid w:val="00CB084D"/>
    <w:rsid w:val="00CC597A"/>
    <w:rsid w:val="00CE1BCD"/>
    <w:rsid w:val="00CF3099"/>
    <w:rsid w:val="00D32B86"/>
    <w:rsid w:val="00D335D1"/>
    <w:rsid w:val="00D4030C"/>
    <w:rsid w:val="00D57D77"/>
    <w:rsid w:val="00D77178"/>
    <w:rsid w:val="00D95580"/>
    <w:rsid w:val="00D9587A"/>
    <w:rsid w:val="00DC2F37"/>
    <w:rsid w:val="00DF0A97"/>
    <w:rsid w:val="00E12A3C"/>
    <w:rsid w:val="00E43FCE"/>
    <w:rsid w:val="00E519CA"/>
    <w:rsid w:val="00E60584"/>
    <w:rsid w:val="00E75863"/>
    <w:rsid w:val="00E7602F"/>
    <w:rsid w:val="00E86DC8"/>
    <w:rsid w:val="00E9750A"/>
    <w:rsid w:val="00EA4A3D"/>
    <w:rsid w:val="00F10EE3"/>
    <w:rsid w:val="00F44136"/>
    <w:rsid w:val="00F5387E"/>
    <w:rsid w:val="00F73A54"/>
    <w:rsid w:val="00F73C41"/>
    <w:rsid w:val="00F84F23"/>
    <w:rsid w:val="00FB3104"/>
    <w:rsid w:val="00FC380F"/>
    <w:rsid w:val="00FC5553"/>
    <w:rsid w:val="00FE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E43FCE"/>
    <w:pPr>
      <w:outlineLvl w:val="2"/>
    </w:pPr>
    <w:rPr>
      <w:rFonts w:cstheme="minorBidi"/>
      <w:b/>
      <w:color w:val="00305E"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E43FCE"/>
    <w:rPr>
      <w:rFonts w:ascii="Calibri" w:eastAsia="Times New Roman" w:hAnsi="Calibri"/>
      <w:b/>
      <w:color w:val="00305E" w:themeColor="accent1"/>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FE45FF"/>
    <w:rPr>
      <w:color w:val="605E5C"/>
      <w:shd w:val="clear" w:color="auto" w:fill="E1DFDD"/>
    </w:rPr>
  </w:style>
  <w:style w:type="paragraph" w:customStyle="1" w:styleId="Default">
    <w:name w:val="Default"/>
    <w:rsid w:val="00CF30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enabsatz1">
    <w:name w:val="Listenabsatz1"/>
    <w:basedOn w:val="Standard"/>
    <w:rsid w:val="00A24B2A"/>
    <w:pPr>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5</cp:revision>
  <cp:lastPrinted>2022-06-27T14:44:00Z</cp:lastPrinted>
  <dcterms:created xsi:type="dcterms:W3CDTF">2023-02-14T17:35:00Z</dcterms:created>
  <dcterms:modified xsi:type="dcterms:W3CDTF">2023-02-14T17:42:00Z</dcterms:modified>
</cp:coreProperties>
</file>